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D2844" w14:textId="4ECB5CF3" w:rsidR="008E7539" w:rsidRDefault="008E7539" w:rsidP="008E7539">
      <w:pPr>
        <w:jc w:val="right"/>
        <w:rPr>
          <w:b/>
          <w:sz w:val="22"/>
        </w:rPr>
      </w:pPr>
      <w:r>
        <w:rPr>
          <w:b/>
          <w:sz w:val="22"/>
        </w:rPr>
        <w:t>328</w:t>
      </w:r>
      <w:r>
        <w:rPr>
          <w:b/>
          <w:sz w:val="22"/>
        </w:rPr>
        <w:t>8</w:t>
      </w:r>
      <w:r>
        <w:rPr>
          <w:b/>
          <w:sz w:val="22"/>
        </w:rPr>
        <w:t xml:space="preserve"> 1</w:t>
      </w:r>
      <w:r>
        <w:rPr>
          <w:b/>
          <w:sz w:val="22"/>
        </w:rPr>
        <w:t>2</w:t>
      </w:r>
      <w:r>
        <w:rPr>
          <w:b/>
          <w:sz w:val="22"/>
        </w:rPr>
        <w:t>/22</w:t>
      </w:r>
    </w:p>
    <w:p w14:paraId="7A112325" w14:textId="075EC7EF" w:rsidR="0094209E" w:rsidRDefault="0094209E" w:rsidP="0094209E">
      <w:pPr>
        <w:jc w:val="both"/>
        <w:rPr>
          <w:b/>
          <w:sz w:val="22"/>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77210B">
        <w:rPr>
          <w:b/>
          <w:sz w:val="22"/>
        </w:rPr>
        <w:t>7</w:t>
      </w:r>
      <w:r w:rsidR="00D57916">
        <w:rPr>
          <w:b/>
          <w:sz w:val="22"/>
          <w:vertAlign w:val="superscript"/>
        </w:rPr>
        <w:t>th</w:t>
      </w:r>
      <w:r w:rsidR="00FF458C">
        <w:rPr>
          <w:b/>
          <w:sz w:val="22"/>
        </w:rPr>
        <w:t xml:space="preserve"> </w:t>
      </w:r>
      <w:r w:rsidR="0077210B">
        <w:rPr>
          <w:b/>
          <w:sz w:val="22"/>
        </w:rPr>
        <w:t>December</w:t>
      </w:r>
      <w:r w:rsidR="00A65B24">
        <w:rPr>
          <w:b/>
          <w:sz w:val="22"/>
        </w:rPr>
        <w:t xml:space="preserve"> </w:t>
      </w:r>
      <w:r w:rsidR="00846133">
        <w:rPr>
          <w:b/>
          <w:sz w:val="22"/>
        </w:rPr>
        <w:t>202</w:t>
      </w:r>
      <w:r w:rsidR="007D4828">
        <w:rPr>
          <w:b/>
          <w:sz w:val="22"/>
        </w:rPr>
        <w:t>2</w:t>
      </w:r>
      <w:r w:rsidR="00846133">
        <w:rPr>
          <w:b/>
          <w:sz w:val="22"/>
        </w:rPr>
        <w:t xml:space="preserve"> </w:t>
      </w:r>
      <w:r w:rsidR="00846133" w:rsidRPr="002566F1">
        <w:rPr>
          <w:b/>
          <w:sz w:val="22"/>
        </w:rPr>
        <w:t>at 1</w:t>
      </w:r>
      <w:r w:rsidR="00846133">
        <w:rPr>
          <w:b/>
          <w:sz w:val="22"/>
        </w:rPr>
        <w:t>6</w:t>
      </w:r>
      <w:r w:rsidR="00846133" w:rsidRPr="002566F1">
        <w:rPr>
          <w:b/>
          <w:sz w:val="22"/>
        </w:rPr>
        <w:t>.</w:t>
      </w:r>
      <w:r w:rsidR="00846133">
        <w:rPr>
          <w:b/>
          <w:sz w:val="22"/>
        </w:rPr>
        <w:t>00</w:t>
      </w:r>
      <w:r w:rsidR="00846133" w:rsidRPr="002566F1">
        <w:rPr>
          <w:b/>
          <w:sz w:val="22"/>
        </w:rPr>
        <w:t>hrs</w:t>
      </w:r>
      <w:r w:rsidR="00846133">
        <w:rPr>
          <w:b/>
          <w:sz w:val="22"/>
        </w:rPr>
        <w:t xml:space="preserve"> using </w:t>
      </w:r>
      <w:hyperlink r:id="rId7" w:history="1">
        <w:r w:rsidR="00846133" w:rsidRPr="00152885">
          <w:rPr>
            <w:rStyle w:val="Hyperlink"/>
            <w:b/>
            <w:sz w:val="22"/>
          </w:rPr>
          <w:t>www.zoom.us</w:t>
        </w:r>
      </w:hyperlink>
      <w:r w:rsidR="00846133">
        <w:rPr>
          <w:b/>
          <w:sz w:val="22"/>
        </w:rPr>
        <w:t xml:space="preserve"> </w:t>
      </w:r>
    </w:p>
    <w:p w14:paraId="5A28BE71" w14:textId="63F465D7" w:rsidR="0094209E" w:rsidRDefault="0094209E" w:rsidP="0094209E">
      <w:pPr>
        <w:ind w:left="1440" w:hanging="1440"/>
        <w:jc w:val="both"/>
        <w:rPr>
          <w:bCs/>
          <w:sz w:val="22"/>
        </w:rPr>
      </w:pPr>
      <w:r>
        <w:rPr>
          <w:b/>
          <w:sz w:val="22"/>
        </w:rPr>
        <w:t>Present:</w:t>
      </w:r>
      <w:r>
        <w:rPr>
          <w:b/>
          <w:sz w:val="22"/>
        </w:rPr>
        <w:tab/>
      </w:r>
      <w:r>
        <w:rPr>
          <w:bCs/>
          <w:sz w:val="22"/>
        </w:rPr>
        <w:t>Cllrs June Wischhusen (Chair), Jez Perkins, Ken Pollard, Tony Dawson, Den Fensome and Elsa Tattersfield.</w:t>
      </w:r>
    </w:p>
    <w:p w14:paraId="31F3D4DB" w14:textId="117E8F01" w:rsidR="0094209E" w:rsidRPr="0094209E" w:rsidRDefault="0094209E" w:rsidP="0094209E">
      <w:pPr>
        <w:ind w:left="1440" w:hanging="1440"/>
        <w:jc w:val="both"/>
        <w:rPr>
          <w:bCs/>
          <w:szCs w:val="24"/>
        </w:rPr>
      </w:pPr>
      <w:r>
        <w:rPr>
          <w:b/>
          <w:sz w:val="22"/>
        </w:rPr>
        <w:t>Town Clerk:</w:t>
      </w:r>
      <w:r>
        <w:rPr>
          <w:bCs/>
          <w:szCs w:val="24"/>
        </w:rPr>
        <w:tab/>
        <w:t>F Fitch and C Quinlan (Admin Assistant)</w:t>
      </w:r>
    </w:p>
    <w:p w14:paraId="68ED6167" w14:textId="59A36114" w:rsidR="00253BA6" w:rsidRPr="000940A1" w:rsidRDefault="00253BA6" w:rsidP="00551B17">
      <w:pPr>
        <w:spacing w:after="0"/>
        <w:jc w:val="center"/>
        <w:rPr>
          <w:b/>
          <w:szCs w:val="24"/>
        </w:rPr>
      </w:pPr>
    </w:p>
    <w:p w14:paraId="75BE9670" w14:textId="0FA7034F" w:rsidR="006F6144" w:rsidRDefault="0094209E" w:rsidP="00551B17">
      <w:pPr>
        <w:pStyle w:val="ListParagraph"/>
        <w:numPr>
          <w:ilvl w:val="0"/>
          <w:numId w:val="1"/>
        </w:numPr>
        <w:spacing w:after="0"/>
        <w:rPr>
          <w:sz w:val="22"/>
        </w:rPr>
      </w:pPr>
      <w:r w:rsidRPr="0094209E">
        <w:rPr>
          <w:b/>
          <w:bCs/>
          <w:sz w:val="22"/>
        </w:rPr>
        <w:t>Apologies:</w:t>
      </w:r>
      <w:r>
        <w:rPr>
          <w:sz w:val="22"/>
        </w:rPr>
        <w:t xml:space="preserve"> received from Cllr Paul Mackin.</w:t>
      </w:r>
    </w:p>
    <w:p w14:paraId="153697D0" w14:textId="77777777" w:rsidR="0094209E" w:rsidRPr="000940A1" w:rsidRDefault="0094209E" w:rsidP="0094209E">
      <w:pPr>
        <w:pStyle w:val="ListParagraph"/>
        <w:spacing w:after="0"/>
        <w:rPr>
          <w:sz w:val="22"/>
        </w:rPr>
      </w:pPr>
    </w:p>
    <w:p w14:paraId="2B9E47B7" w14:textId="100B3FC8" w:rsidR="00253BA6" w:rsidRDefault="00224AB1" w:rsidP="00551B17">
      <w:pPr>
        <w:pStyle w:val="ListParagraph"/>
        <w:numPr>
          <w:ilvl w:val="0"/>
          <w:numId w:val="1"/>
        </w:numPr>
        <w:spacing w:after="0"/>
        <w:rPr>
          <w:sz w:val="22"/>
        </w:rPr>
      </w:pPr>
      <w:r w:rsidRPr="0017284F">
        <w:rPr>
          <w:b/>
          <w:bCs/>
          <w:sz w:val="22"/>
        </w:rPr>
        <w:t>Declaration</w:t>
      </w:r>
      <w:r w:rsidR="002C1AE2" w:rsidRPr="0017284F">
        <w:rPr>
          <w:b/>
          <w:bCs/>
          <w:sz w:val="22"/>
        </w:rPr>
        <w:t>s</w:t>
      </w:r>
      <w:r w:rsidRPr="0017284F">
        <w:rPr>
          <w:b/>
          <w:bCs/>
          <w:sz w:val="22"/>
        </w:rPr>
        <w:t xml:space="preserve"> of </w:t>
      </w:r>
      <w:r w:rsidR="00CC329D" w:rsidRPr="0017284F">
        <w:rPr>
          <w:b/>
          <w:bCs/>
          <w:sz w:val="22"/>
        </w:rPr>
        <w:t>i</w:t>
      </w:r>
      <w:r w:rsidRPr="0017284F">
        <w:rPr>
          <w:b/>
          <w:bCs/>
          <w:sz w:val="22"/>
        </w:rPr>
        <w:t>nterest</w:t>
      </w:r>
      <w:r w:rsidR="0094209E" w:rsidRPr="0017284F">
        <w:rPr>
          <w:b/>
          <w:bCs/>
          <w:sz w:val="22"/>
        </w:rPr>
        <w:t>:</w:t>
      </w:r>
      <w:r w:rsidR="0094209E">
        <w:rPr>
          <w:sz w:val="22"/>
        </w:rPr>
        <w:t xml:space="preserve"> JP declared an interest in the review of the quotation from Maydencroft Ltd </w:t>
      </w:r>
      <w:r w:rsidR="002B108E">
        <w:rPr>
          <w:sz w:val="22"/>
        </w:rPr>
        <w:t>for</w:t>
      </w:r>
      <w:r w:rsidR="0094209E">
        <w:rPr>
          <w:sz w:val="22"/>
        </w:rPr>
        <w:t xml:space="preserve"> pollarding three mature willows in Bellcote Meadow Millennium Green in Agenda item 6.</w:t>
      </w:r>
      <w:r w:rsidR="0017284F">
        <w:rPr>
          <w:sz w:val="22"/>
        </w:rPr>
        <w:t xml:space="preserve"> Due to JP being employed by the company, he left the meeting when the quotation was reviewed, and a resolution made.</w:t>
      </w:r>
    </w:p>
    <w:p w14:paraId="08E147A9" w14:textId="77777777" w:rsidR="0094209E" w:rsidRPr="0094209E" w:rsidRDefault="0094209E" w:rsidP="0094209E">
      <w:pPr>
        <w:pStyle w:val="ListParagraph"/>
        <w:rPr>
          <w:sz w:val="22"/>
        </w:rPr>
      </w:pPr>
    </w:p>
    <w:p w14:paraId="57B45DB9" w14:textId="77777777" w:rsidR="0094209E" w:rsidRPr="0017284F" w:rsidRDefault="0094209E" w:rsidP="00551B17">
      <w:pPr>
        <w:pStyle w:val="ListParagraph"/>
        <w:numPr>
          <w:ilvl w:val="0"/>
          <w:numId w:val="1"/>
        </w:numPr>
        <w:spacing w:after="0"/>
        <w:jc w:val="both"/>
        <w:rPr>
          <w:b/>
          <w:bCs/>
          <w:sz w:val="22"/>
        </w:rPr>
      </w:pPr>
      <w:r w:rsidRPr="0017284F">
        <w:rPr>
          <w:b/>
          <w:bCs/>
          <w:sz w:val="22"/>
        </w:rPr>
        <w:t>Minutes</w:t>
      </w:r>
    </w:p>
    <w:p w14:paraId="72F0C185" w14:textId="656F38E4" w:rsidR="007C0A49" w:rsidRPr="00FD759F" w:rsidRDefault="00CF4C69" w:rsidP="0094209E">
      <w:pPr>
        <w:pStyle w:val="ListParagraph"/>
        <w:spacing w:after="0"/>
        <w:jc w:val="both"/>
        <w:rPr>
          <w:sz w:val="22"/>
        </w:rPr>
      </w:pPr>
      <w:r w:rsidRPr="00FD759F">
        <w:rPr>
          <w:sz w:val="22"/>
        </w:rPr>
        <w:t>T</w:t>
      </w:r>
      <w:r w:rsidR="0017284F">
        <w:rPr>
          <w:sz w:val="22"/>
        </w:rPr>
        <w:t>he minutes</w:t>
      </w:r>
      <w:r w:rsidRPr="00FD759F">
        <w:rPr>
          <w:sz w:val="22"/>
        </w:rPr>
        <w:t xml:space="preserve"> of the m</w:t>
      </w:r>
      <w:r w:rsidR="00677373" w:rsidRPr="00FD759F">
        <w:rPr>
          <w:sz w:val="22"/>
        </w:rPr>
        <w:t xml:space="preserve">eeting of the committee on </w:t>
      </w:r>
      <w:r w:rsidR="0077210B">
        <w:rPr>
          <w:sz w:val="22"/>
        </w:rPr>
        <w:t>9</w:t>
      </w:r>
      <w:r w:rsidR="00D57916" w:rsidRPr="00D57916">
        <w:rPr>
          <w:sz w:val="22"/>
          <w:vertAlign w:val="superscript"/>
        </w:rPr>
        <w:t>th</w:t>
      </w:r>
      <w:r w:rsidR="00D57916">
        <w:rPr>
          <w:sz w:val="22"/>
        </w:rPr>
        <w:t xml:space="preserve"> </w:t>
      </w:r>
      <w:r w:rsidR="0077210B">
        <w:rPr>
          <w:sz w:val="22"/>
        </w:rPr>
        <w:t>November</w:t>
      </w:r>
      <w:r w:rsidR="003144DB" w:rsidRPr="00FD759F">
        <w:rPr>
          <w:sz w:val="22"/>
        </w:rPr>
        <w:t xml:space="preserve"> </w:t>
      </w:r>
      <w:r w:rsidR="00E63289" w:rsidRPr="00FD759F">
        <w:rPr>
          <w:sz w:val="22"/>
        </w:rPr>
        <w:t>20</w:t>
      </w:r>
      <w:r w:rsidR="00FE5860" w:rsidRPr="00FD759F">
        <w:rPr>
          <w:sz w:val="22"/>
        </w:rPr>
        <w:t>2</w:t>
      </w:r>
      <w:r w:rsidR="00D1331F">
        <w:rPr>
          <w:sz w:val="22"/>
        </w:rPr>
        <w:t>2</w:t>
      </w:r>
      <w:r w:rsidR="0017284F">
        <w:rPr>
          <w:sz w:val="22"/>
        </w:rPr>
        <w:t xml:space="preserve"> were agreed as a true record and signed digitally by the Chair. The</w:t>
      </w:r>
      <w:r w:rsidR="007C0A49" w:rsidRPr="00FD759F">
        <w:rPr>
          <w:sz w:val="22"/>
        </w:rPr>
        <w:t xml:space="preserve"> Zoom recording</w:t>
      </w:r>
      <w:r w:rsidR="0017284F">
        <w:rPr>
          <w:sz w:val="22"/>
        </w:rPr>
        <w:t xml:space="preserve"> was agreed to be deleted</w:t>
      </w:r>
      <w:r w:rsidR="007C0A49" w:rsidRPr="00FD759F">
        <w:rPr>
          <w:sz w:val="22"/>
        </w:rPr>
        <w:t>.</w:t>
      </w:r>
      <w:r w:rsidR="0017284F">
        <w:rPr>
          <w:sz w:val="22"/>
        </w:rPr>
        <w:t xml:space="preserve"> KP updated Members on Agenda item </w:t>
      </w:r>
      <w:r w:rsidR="00C53F5F">
        <w:rPr>
          <w:sz w:val="22"/>
        </w:rPr>
        <w:t xml:space="preserve">8 – he has spoken to the Director of Stagecoach East, and although no decisions were made, a dialogue has been started and the conversation was positive. </w:t>
      </w:r>
    </w:p>
    <w:p w14:paraId="77DCD222" w14:textId="77777777" w:rsidR="0094209E" w:rsidRDefault="0094209E" w:rsidP="0094209E">
      <w:pPr>
        <w:pStyle w:val="ListParagraph"/>
        <w:spacing w:after="0"/>
        <w:jc w:val="both"/>
        <w:rPr>
          <w:sz w:val="22"/>
        </w:rPr>
      </w:pPr>
    </w:p>
    <w:p w14:paraId="0B3E1263" w14:textId="7708B516" w:rsidR="005612E8" w:rsidRDefault="0094209E" w:rsidP="00551B17">
      <w:pPr>
        <w:pStyle w:val="ListParagraph"/>
        <w:numPr>
          <w:ilvl w:val="0"/>
          <w:numId w:val="1"/>
        </w:numPr>
        <w:spacing w:after="0"/>
        <w:jc w:val="both"/>
        <w:rPr>
          <w:sz w:val="22"/>
        </w:rPr>
      </w:pPr>
      <w:r w:rsidRPr="0017284F">
        <w:rPr>
          <w:b/>
          <w:bCs/>
          <w:sz w:val="22"/>
        </w:rPr>
        <w:t>Public Question Time:</w:t>
      </w:r>
      <w:r>
        <w:rPr>
          <w:sz w:val="22"/>
        </w:rPr>
        <w:t xml:space="preserve"> no questions received.</w:t>
      </w:r>
    </w:p>
    <w:p w14:paraId="2417FD63" w14:textId="77777777" w:rsidR="0094209E" w:rsidRPr="00E833F6" w:rsidRDefault="0094209E" w:rsidP="0094209E">
      <w:pPr>
        <w:pStyle w:val="ListParagraph"/>
        <w:spacing w:after="0"/>
        <w:jc w:val="both"/>
        <w:rPr>
          <w:sz w:val="22"/>
        </w:rPr>
      </w:pPr>
    </w:p>
    <w:p w14:paraId="67164E53" w14:textId="77777777" w:rsidR="0094209E" w:rsidRPr="0017284F" w:rsidRDefault="0094209E" w:rsidP="00551B17">
      <w:pPr>
        <w:pStyle w:val="ListParagraph"/>
        <w:numPr>
          <w:ilvl w:val="0"/>
          <w:numId w:val="1"/>
        </w:numPr>
        <w:spacing w:after="0"/>
        <w:rPr>
          <w:b/>
          <w:bCs/>
          <w:sz w:val="22"/>
        </w:rPr>
      </w:pPr>
      <w:r w:rsidRPr="0017284F">
        <w:rPr>
          <w:b/>
          <w:bCs/>
          <w:sz w:val="22"/>
        </w:rPr>
        <w:t>Communications</w:t>
      </w:r>
    </w:p>
    <w:p w14:paraId="51B2DE04" w14:textId="4BF418AE" w:rsidR="0094209E" w:rsidRDefault="00C53F5F" w:rsidP="0094209E">
      <w:pPr>
        <w:pStyle w:val="ListParagraph"/>
        <w:spacing w:after="0"/>
        <w:rPr>
          <w:sz w:val="22"/>
        </w:rPr>
      </w:pPr>
      <w:r>
        <w:rPr>
          <w:sz w:val="22"/>
        </w:rPr>
        <w:t>It was reported that the winter edition of the Newsline has been distributed and the deadline for submitting articles for the spring edition is 4</w:t>
      </w:r>
      <w:r w:rsidRPr="00C53F5F">
        <w:rPr>
          <w:sz w:val="22"/>
          <w:vertAlign w:val="superscript"/>
        </w:rPr>
        <w:t>th</w:t>
      </w:r>
      <w:r>
        <w:rPr>
          <w:sz w:val="22"/>
        </w:rPr>
        <w:t xml:space="preserve"> January 2022. Two volunteers have offered to distribute the publication to the homes in Bridge View and the Campton Fields Estate.</w:t>
      </w:r>
    </w:p>
    <w:p w14:paraId="1C21F0E8" w14:textId="57DC7B69" w:rsidR="00C53F5F" w:rsidRDefault="00C53F5F" w:rsidP="0094209E">
      <w:pPr>
        <w:pStyle w:val="ListParagraph"/>
        <w:spacing w:after="0"/>
        <w:rPr>
          <w:sz w:val="22"/>
        </w:rPr>
      </w:pPr>
      <w:r>
        <w:rPr>
          <w:sz w:val="22"/>
        </w:rPr>
        <w:t>We have 288 followers to the Council’s Instagram page. 129 Instagram accounts have been reached in the last 30 days, which is an increase of 225% more engagements focusing on our ‘warm spaces’ post.</w:t>
      </w:r>
    </w:p>
    <w:p w14:paraId="40774595" w14:textId="77777777" w:rsidR="00C53F5F" w:rsidRDefault="00C53F5F" w:rsidP="0094209E">
      <w:pPr>
        <w:pStyle w:val="ListParagraph"/>
        <w:spacing w:after="0"/>
        <w:rPr>
          <w:sz w:val="22"/>
        </w:rPr>
      </w:pPr>
    </w:p>
    <w:p w14:paraId="2DC3881D" w14:textId="2D3A31D2" w:rsidR="0094209E" w:rsidRPr="00C53F5F" w:rsidRDefault="00D45E98" w:rsidP="00551B17">
      <w:pPr>
        <w:pStyle w:val="ListParagraph"/>
        <w:numPr>
          <w:ilvl w:val="0"/>
          <w:numId w:val="1"/>
        </w:numPr>
        <w:spacing w:after="0"/>
        <w:rPr>
          <w:b/>
          <w:bCs/>
          <w:sz w:val="22"/>
        </w:rPr>
      </w:pPr>
      <w:r>
        <w:rPr>
          <w:b/>
          <w:bCs/>
          <w:sz w:val="22"/>
        </w:rPr>
        <w:t>Parks and Open Spaces</w:t>
      </w:r>
    </w:p>
    <w:p w14:paraId="69198C0B" w14:textId="2C03B89A" w:rsidR="001639C9" w:rsidRDefault="00D45E98" w:rsidP="0094209E">
      <w:pPr>
        <w:pStyle w:val="ListParagraph"/>
        <w:spacing w:after="0"/>
        <w:rPr>
          <w:sz w:val="22"/>
        </w:rPr>
      </w:pPr>
      <w:r>
        <w:rPr>
          <w:sz w:val="22"/>
        </w:rPr>
        <w:t xml:space="preserve">The </w:t>
      </w:r>
      <w:r w:rsidR="005C5C1F" w:rsidRPr="000940A1">
        <w:rPr>
          <w:sz w:val="22"/>
        </w:rPr>
        <w:t>report on the parks and open spaces</w:t>
      </w:r>
      <w:r w:rsidR="00D14789">
        <w:rPr>
          <w:sz w:val="22"/>
        </w:rPr>
        <w:t>, including play areas</w:t>
      </w:r>
      <w:r w:rsidR="007022A8">
        <w:rPr>
          <w:sz w:val="22"/>
        </w:rPr>
        <w:t>,</w:t>
      </w:r>
      <w:r w:rsidR="00D14789">
        <w:rPr>
          <w:sz w:val="22"/>
        </w:rPr>
        <w:t xml:space="preserve"> their </w:t>
      </w:r>
      <w:r w:rsidR="007022A8" w:rsidRPr="00551B17">
        <w:rPr>
          <w:sz w:val="22"/>
        </w:rPr>
        <w:t>inspection</w:t>
      </w:r>
      <w:r w:rsidR="00DB51EC" w:rsidRPr="00551B17">
        <w:rPr>
          <w:sz w:val="22"/>
        </w:rPr>
        <w:t>s</w:t>
      </w:r>
      <w:r w:rsidR="007022A8" w:rsidRPr="00551B17">
        <w:rPr>
          <w:sz w:val="22"/>
        </w:rPr>
        <w:t>,</w:t>
      </w:r>
      <w:r w:rsidR="00D14789" w:rsidRPr="00551B17">
        <w:rPr>
          <w:sz w:val="22"/>
        </w:rPr>
        <w:t xml:space="preserve"> and </w:t>
      </w:r>
      <w:r w:rsidR="007C0A49" w:rsidRPr="00551B17">
        <w:rPr>
          <w:sz w:val="22"/>
        </w:rPr>
        <w:t xml:space="preserve">any </w:t>
      </w:r>
      <w:r w:rsidR="00D14789" w:rsidRPr="00551B17">
        <w:rPr>
          <w:sz w:val="22"/>
        </w:rPr>
        <w:t>repairs necessary</w:t>
      </w:r>
      <w:r>
        <w:rPr>
          <w:sz w:val="22"/>
        </w:rPr>
        <w:t>, was reviewed by the Committee including:</w:t>
      </w:r>
      <w:r w:rsidR="00C5039C">
        <w:rPr>
          <w:sz w:val="22"/>
        </w:rPr>
        <w:t xml:space="preserve"> the resurfacing of the uneven tarmacked </w:t>
      </w:r>
      <w:r w:rsidR="003335D0">
        <w:rPr>
          <w:sz w:val="22"/>
        </w:rPr>
        <w:t xml:space="preserve">parking </w:t>
      </w:r>
      <w:r w:rsidR="00C5039C">
        <w:rPr>
          <w:sz w:val="22"/>
        </w:rPr>
        <w:t xml:space="preserve">bays in the Town Centre car park; </w:t>
      </w:r>
      <w:r w:rsidR="000D3422">
        <w:rPr>
          <w:sz w:val="22"/>
        </w:rPr>
        <w:t xml:space="preserve">a quotation for the pollarding of three willows in Bellcote Meadow Millennium Green and the installation of an owl box; a replacement metal kissing gate for the woodland </w:t>
      </w:r>
      <w:r w:rsidR="00716683">
        <w:rPr>
          <w:sz w:val="22"/>
        </w:rPr>
        <w:t xml:space="preserve">entrance into Bellcote Meadow Millennium Green; </w:t>
      </w:r>
      <w:r w:rsidR="000D3422">
        <w:rPr>
          <w:sz w:val="22"/>
        </w:rPr>
        <w:t xml:space="preserve">and a request from a resident in Powells Road </w:t>
      </w:r>
      <w:r w:rsidR="00937604">
        <w:rPr>
          <w:sz w:val="22"/>
        </w:rPr>
        <w:t xml:space="preserve">to </w:t>
      </w:r>
      <w:r w:rsidR="00F35970">
        <w:rPr>
          <w:sz w:val="22"/>
        </w:rPr>
        <w:t>dis</w:t>
      </w:r>
      <w:r w:rsidR="00937604">
        <w:rPr>
          <w:sz w:val="22"/>
        </w:rPr>
        <w:t>charge rainwater from their property into the river across Waterside.</w:t>
      </w:r>
    </w:p>
    <w:p w14:paraId="60CFFBC7" w14:textId="25FAF775" w:rsidR="00C5039C" w:rsidRDefault="00C5039C" w:rsidP="0094209E">
      <w:pPr>
        <w:pStyle w:val="ListParagraph"/>
        <w:spacing w:after="0"/>
        <w:rPr>
          <w:sz w:val="22"/>
        </w:rPr>
      </w:pPr>
    </w:p>
    <w:p w14:paraId="1236DD0A" w14:textId="77777777" w:rsidR="008E7539" w:rsidRDefault="00C5039C" w:rsidP="0094209E">
      <w:pPr>
        <w:pStyle w:val="ListParagraph"/>
        <w:spacing w:after="0"/>
        <w:rPr>
          <w:b/>
          <w:bCs/>
          <w:i/>
          <w:iCs/>
          <w:sz w:val="22"/>
        </w:rPr>
      </w:pPr>
      <w:r w:rsidRPr="003335D0">
        <w:rPr>
          <w:b/>
          <w:bCs/>
          <w:i/>
          <w:iCs/>
          <w:sz w:val="22"/>
        </w:rPr>
        <w:t>Recommendation to be made by Delegated Powers for the resurfacing works to the parking bays, damaged by tree roots (</w:t>
      </w:r>
      <w:r w:rsidR="003335D0">
        <w:rPr>
          <w:b/>
          <w:bCs/>
          <w:i/>
          <w:iCs/>
          <w:sz w:val="22"/>
        </w:rPr>
        <w:t xml:space="preserve">tree </w:t>
      </w:r>
      <w:r w:rsidRPr="003335D0">
        <w:rPr>
          <w:b/>
          <w:bCs/>
          <w:i/>
          <w:iCs/>
          <w:sz w:val="22"/>
        </w:rPr>
        <w:t>now removed), to be carried out using Central Bedfordshire Council’s contractor when the resurfac</w:t>
      </w:r>
      <w:r w:rsidR="003335D0">
        <w:rPr>
          <w:b/>
          <w:bCs/>
          <w:i/>
          <w:iCs/>
          <w:sz w:val="22"/>
        </w:rPr>
        <w:t>ing of</w:t>
      </w:r>
      <w:r w:rsidRPr="003335D0">
        <w:rPr>
          <w:b/>
          <w:bCs/>
          <w:i/>
          <w:iCs/>
          <w:sz w:val="22"/>
        </w:rPr>
        <w:t xml:space="preserve"> the cycle workstation area</w:t>
      </w:r>
      <w:r w:rsidR="00F35970">
        <w:rPr>
          <w:b/>
          <w:bCs/>
          <w:i/>
          <w:iCs/>
          <w:sz w:val="22"/>
        </w:rPr>
        <w:t>, which is</w:t>
      </w:r>
      <w:r w:rsidRPr="003335D0">
        <w:rPr>
          <w:b/>
          <w:bCs/>
          <w:i/>
          <w:iCs/>
          <w:sz w:val="22"/>
        </w:rPr>
        <w:t xml:space="preserve"> immediately adjacent to these parking </w:t>
      </w:r>
    </w:p>
    <w:p w14:paraId="57745397" w14:textId="7A2CB5B3" w:rsidR="008E7539" w:rsidRDefault="008E7539" w:rsidP="008E7539">
      <w:pPr>
        <w:jc w:val="right"/>
        <w:rPr>
          <w:b/>
          <w:sz w:val="22"/>
        </w:rPr>
      </w:pPr>
      <w:r>
        <w:rPr>
          <w:b/>
          <w:sz w:val="22"/>
        </w:rPr>
        <w:lastRenderedPageBreak/>
        <w:t>328</w:t>
      </w:r>
      <w:r>
        <w:rPr>
          <w:b/>
          <w:sz w:val="22"/>
        </w:rPr>
        <w:t>9</w:t>
      </w:r>
      <w:r>
        <w:rPr>
          <w:b/>
          <w:sz w:val="22"/>
        </w:rPr>
        <w:t xml:space="preserve"> 12/22</w:t>
      </w:r>
    </w:p>
    <w:p w14:paraId="27F40824" w14:textId="5DCA7A3C" w:rsidR="00C5039C" w:rsidRPr="003335D0" w:rsidRDefault="00C5039C" w:rsidP="0094209E">
      <w:pPr>
        <w:pStyle w:val="ListParagraph"/>
        <w:spacing w:after="0"/>
        <w:rPr>
          <w:b/>
          <w:bCs/>
          <w:i/>
          <w:iCs/>
          <w:sz w:val="22"/>
        </w:rPr>
      </w:pPr>
      <w:r w:rsidRPr="003335D0">
        <w:rPr>
          <w:b/>
          <w:bCs/>
          <w:i/>
          <w:iCs/>
          <w:sz w:val="22"/>
        </w:rPr>
        <w:t>bays</w:t>
      </w:r>
      <w:r w:rsidR="00F35970">
        <w:rPr>
          <w:b/>
          <w:bCs/>
          <w:i/>
          <w:iCs/>
          <w:sz w:val="22"/>
        </w:rPr>
        <w:t>,</w:t>
      </w:r>
      <w:r w:rsidR="003335D0">
        <w:rPr>
          <w:b/>
          <w:bCs/>
          <w:i/>
          <w:iCs/>
          <w:sz w:val="22"/>
        </w:rPr>
        <w:t xml:space="preserve"> is carried out</w:t>
      </w:r>
      <w:r w:rsidRPr="003335D0">
        <w:rPr>
          <w:b/>
          <w:bCs/>
          <w:i/>
          <w:iCs/>
          <w:sz w:val="22"/>
        </w:rPr>
        <w:t>.</w:t>
      </w:r>
      <w:r w:rsidR="003335D0" w:rsidRPr="003335D0">
        <w:rPr>
          <w:b/>
          <w:bCs/>
          <w:i/>
          <w:iCs/>
          <w:sz w:val="22"/>
        </w:rPr>
        <w:t xml:space="preserve"> This will be financed through the Earmarked Reserve ‘Car Park’ fund.</w:t>
      </w:r>
    </w:p>
    <w:p w14:paraId="3BA9609B" w14:textId="7B094C4F" w:rsidR="0094209E" w:rsidRDefault="0094209E" w:rsidP="0094209E">
      <w:pPr>
        <w:pStyle w:val="ListParagraph"/>
        <w:spacing w:after="0"/>
        <w:rPr>
          <w:sz w:val="22"/>
        </w:rPr>
      </w:pPr>
    </w:p>
    <w:p w14:paraId="2EC1796C" w14:textId="07E0397E" w:rsidR="003335D0" w:rsidRPr="000D3422" w:rsidRDefault="000D3422" w:rsidP="0094209E">
      <w:pPr>
        <w:pStyle w:val="ListParagraph"/>
        <w:spacing w:after="0"/>
        <w:rPr>
          <w:b/>
          <w:bCs/>
          <w:i/>
          <w:iCs/>
          <w:sz w:val="22"/>
        </w:rPr>
      </w:pPr>
      <w:r w:rsidRPr="000D3422">
        <w:rPr>
          <w:b/>
          <w:bCs/>
          <w:i/>
          <w:iCs/>
          <w:sz w:val="22"/>
        </w:rPr>
        <w:t>Recommendation to be made by Delegated Powers for an order to be raised to Maydencroft Ltd to carry out the pollarding of three mature willows on the perimeter (ditch line) of the flower meadow</w:t>
      </w:r>
      <w:r>
        <w:rPr>
          <w:b/>
          <w:bCs/>
          <w:i/>
          <w:iCs/>
          <w:sz w:val="22"/>
        </w:rPr>
        <w:t xml:space="preserve"> in Bellcote Meadow Millennium Green</w:t>
      </w:r>
      <w:r w:rsidRPr="000D3422">
        <w:rPr>
          <w:b/>
          <w:bCs/>
          <w:i/>
          <w:iCs/>
          <w:sz w:val="22"/>
        </w:rPr>
        <w:t xml:space="preserve">. These works will include liaising with UK Power Networks to agree a safe system of work with regards to the adjacent overhead power lines. The order will also include the installation of an owl box on </w:t>
      </w:r>
      <w:r w:rsidR="00F35970">
        <w:rPr>
          <w:b/>
          <w:bCs/>
          <w:i/>
          <w:iCs/>
          <w:sz w:val="22"/>
        </w:rPr>
        <w:t>another</w:t>
      </w:r>
      <w:r w:rsidRPr="000D3422">
        <w:rPr>
          <w:b/>
          <w:bCs/>
          <w:i/>
          <w:iCs/>
          <w:sz w:val="22"/>
        </w:rPr>
        <w:t xml:space="preserve"> will</w:t>
      </w:r>
      <w:r w:rsidR="00F35970">
        <w:rPr>
          <w:b/>
          <w:bCs/>
          <w:i/>
          <w:iCs/>
          <w:sz w:val="22"/>
        </w:rPr>
        <w:t xml:space="preserve">ow </w:t>
      </w:r>
      <w:r w:rsidRPr="000D3422">
        <w:rPr>
          <w:b/>
          <w:bCs/>
          <w:i/>
          <w:iCs/>
          <w:sz w:val="22"/>
        </w:rPr>
        <w:t>overlooking the flower meadow.</w:t>
      </w:r>
    </w:p>
    <w:p w14:paraId="6FF8CADF" w14:textId="2A61C166" w:rsidR="003335D0" w:rsidRDefault="003335D0" w:rsidP="0094209E">
      <w:pPr>
        <w:pStyle w:val="ListParagraph"/>
        <w:spacing w:after="0"/>
        <w:rPr>
          <w:sz w:val="22"/>
        </w:rPr>
      </w:pPr>
    </w:p>
    <w:p w14:paraId="0345211A" w14:textId="3602F208" w:rsidR="00716683" w:rsidRDefault="00081F6A" w:rsidP="0094209E">
      <w:pPr>
        <w:pStyle w:val="ListParagraph"/>
        <w:spacing w:after="0"/>
        <w:rPr>
          <w:b/>
          <w:bCs/>
          <w:i/>
          <w:iCs/>
          <w:sz w:val="22"/>
        </w:rPr>
      </w:pPr>
      <w:r w:rsidRPr="000E6ED5">
        <w:rPr>
          <w:b/>
          <w:bCs/>
          <w:i/>
          <w:iCs/>
          <w:sz w:val="22"/>
        </w:rPr>
        <w:t xml:space="preserve">It was resolved to raise an order for the supply and delivery of </w:t>
      </w:r>
      <w:r w:rsidR="000E6ED5" w:rsidRPr="000E6ED5">
        <w:rPr>
          <w:b/>
          <w:bCs/>
          <w:i/>
          <w:iCs/>
          <w:sz w:val="22"/>
        </w:rPr>
        <w:t>a large steel Woodstock mobility kissing</w:t>
      </w:r>
      <w:r w:rsidR="00212896">
        <w:rPr>
          <w:b/>
          <w:bCs/>
          <w:i/>
          <w:iCs/>
          <w:sz w:val="22"/>
        </w:rPr>
        <w:t xml:space="preserve"> </w:t>
      </w:r>
      <w:r w:rsidR="000E6ED5" w:rsidRPr="000E6ED5">
        <w:rPr>
          <w:b/>
          <w:bCs/>
          <w:i/>
          <w:iCs/>
          <w:sz w:val="22"/>
        </w:rPr>
        <w:t xml:space="preserve">gate for the woodland entrance to Bellcote Meadow Millennium Green. This will replace the vandalised wooden kissing gate and railings, which have been smashed to pieces and are beyond repair. The funding for the installation of the kissing gate will be included in the Council’s 2023/2024 revenue budget. </w:t>
      </w:r>
    </w:p>
    <w:p w14:paraId="2A0BE8F6" w14:textId="25F4E6DB" w:rsidR="00937604" w:rsidRDefault="00937604" w:rsidP="0094209E">
      <w:pPr>
        <w:pStyle w:val="ListParagraph"/>
        <w:spacing w:after="0"/>
        <w:rPr>
          <w:b/>
          <w:bCs/>
          <w:i/>
          <w:iCs/>
          <w:sz w:val="22"/>
        </w:rPr>
      </w:pPr>
    </w:p>
    <w:p w14:paraId="3F492FF5" w14:textId="3B2B3BC3" w:rsidR="00937604" w:rsidRPr="000E6ED5" w:rsidRDefault="00937604" w:rsidP="0094209E">
      <w:pPr>
        <w:pStyle w:val="ListParagraph"/>
        <w:spacing w:after="0"/>
        <w:rPr>
          <w:b/>
          <w:bCs/>
          <w:i/>
          <w:iCs/>
          <w:sz w:val="22"/>
        </w:rPr>
      </w:pPr>
      <w:r>
        <w:rPr>
          <w:b/>
          <w:bCs/>
          <w:i/>
          <w:iCs/>
          <w:sz w:val="22"/>
        </w:rPr>
        <w:t>The discharge of rainwater from the property from Powells Road would be piped underground and flow unfiltered</w:t>
      </w:r>
      <w:r w:rsidR="001E4B2F">
        <w:rPr>
          <w:b/>
          <w:bCs/>
          <w:i/>
          <w:iCs/>
          <w:sz w:val="22"/>
        </w:rPr>
        <w:t>,</w:t>
      </w:r>
      <w:r>
        <w:rPr>
          <w:b/>
          <w:bCs/>
          <w:i/>
          <w:iCs/>
          <w:sz w:val="22"/>
        </w:rPr>
        <w:t xml:space="preserve"> and funnelled into the river unchecked</w:t>
      </w:r>
      <w:r w:rsidR="001E4B2F">
        <w:rPr>
          <w:b/>
          <w:bCs/>
          <w:i/>
          <w:iCs/>
          <w:sz w:val="22"/>
        </w:rPr>
        <w:t xml:space="preserve"> (</w:t>
      </w:r>
      <w:r>
        <w:rPr>
          <w:b/>
          <w:bCs/>
          <w:i/>
          <w:iCs/>
          <w:sz w:val="22"/>
        </w:rPr>
        <w:t>rather than percolated through the ground</w:t>
      </w:r>
      <w:r w:rsidR="001E4B2F">
        <w:rPr>
          <w:b/>
          <w:bCs/>
          <w:i/>
          <w:iCs/>
          <w:sz w:val="22"/>
        </w:rPr>
        <w:t>)</w:t>
      </w:r>
      <w:r>
        <w:rPr>
          <w:b/>
          <w:bCs/>
          <w:i/>
          <w:iCs/>
          <w:sz w:val="22"/>
        </w:rPr>
        <w:t>. As the river is a main watercourse, permission would be needed from the Environment Agency for th</w:t>
      </w:r>
      <w:r w:rsidR="00F35970">
        <w:rPr>
          <w:b/>
          <w:bCs/>
          <w:i/>
          <w:iCs/>
          <w:sz w:val="22"/>
        </w:rPr>
        <w:t>is</w:t>
      </w:r>
      <w:r>
        <w:rPr>
          <w:b/>
          <w:bCs/>
          <w:i/>
          <w:iCs/>
          <w:sz w:val="22"/>
        </w:rPr>
        <w:t xml:space="preserve"> discharge</w:t>
      </w:r>
      <w:r w:rsidR="001E4B2F">
        <w:rPr>
          <w:b/>
          <w:bCs/>
          <w:i/>
          <w:iCs/>
          <w:sz w:val="22"/>
        </w:rPr>
        <w:t>.</w:t>
      </w:r>
      <w:r>
        <w:rPr>
          <w:b/>
          <w:bCs/>
          <w:i/>
          <w:iCs/>
          <w:sz w:val="22"/>
        </w:rPr>
        <w:t xml:space="preserve"> Therefore, it was resolved by Delegated Powers to be guided </w:t>
      </w:r>
      <w:r w:rsidR="001E4B2F">
        <w:rPr>
          <w:b/>
          <w:bCs/>
          <w:i/>
          <w:iCs/>
          <w:sz w:val="22"/>
        </w:rPr>
        <w:t>by any decision made by the Environment Agency, and if they were to grant permission, that the details of the works will be revisited by the Committee. It was also noted that permission would be</w:t>
      </w:r>
      <w:r w:rsidR="00F35970">
        <w:rPr>
          <w:b/>
          <w:bCs/>
          <w:i/>
          <w:iCs/>
          <w:sz w:val="22"/>
        </w:rPr>
        <w:t xml:space="preserve"> required from</w:t>
      </w:r>
      <w:r w:rsidR="001E4B2F">
        <w:rPr>
          <w:b/>
          <w:bCs/>
          <w:i/>
          <w:iCs/>
          <w:sz w:val="22"/>
        </w:rPr>
        <w:t xml:space="preserve"> Central Bedfordshire Council to lay a pipe across/under their footpath.</w:t>
      </w:r>
    </w:p>
    <w:p w14:paraId="212EC79E" w14:textId="77777777" w:rsidR="00716683" w:rsidRDefault="00716683" w:rsidP="0094209E">
      <w:pPr>
        <w:pStyle w:val="ListParagraph"/>
        <w:spacing w:after="0"/>
        <w:rPr>
          <w:sz w:val="22"/>
        </w:rPr>
      </w:pPr>
    </w:p>
    <w:p w14:paraId="31C95BB7" w14:textId="7F5478CA" w:rsidR="0077210B" w:rsidRPr="00C5039C" w:rsidRDefault="0094209E" w:rsidP="0077210B">
      <w:pPr>
        <w:pStyle w:val="ListParagraph"/>
        <w:numPr>
          <w:ilvl w:val="0"/>
          <w:numId w:val="1"/>
        </w:numPr>
        <w:spacing w:after="0"/>
        <w:rPr>
          <w:b/>
          <w:bCs/>
          <w:sz w:val="22"/>
        </w:rPr>
      </w:pPr>
      <w:r w:rsidRPr="00C5039C">
        <w:rPr>
          <w:b/>
          <w:bCs/>
          <w:sz w:val="22"/>
        </w:rPr>
        <w:t>Shefford House</w:t>
      </w:r>
    </w:p>
    <w:p w14:paraId="12FF2F29" w14:textId="289D4BD2" w:rsidR="0077210B" w:rsidRDefault="00D45E98" w:rsidP="0077210B">
      <w:pPr>
        <w:pStyle w:val="ListParagraph"/>
        <w:spacing w:after="0"/>
        <w:rPr>
          <w:sz w:val="22"/>
        </w:rPr>
      </w:pPr>
      <w:r>
        <w:rPr>
          <w:sz w:val="22"/>
        </w:rPr>
        <w:t>The report on Shefford House was reviewed by the Committee</w:t>
      </w:r>
      <w:r w:rsidR="00A763FF">
        <w:rPr>
          <w:sz w:val="22"/>
        </w:rPr>
        <w:t>,</w:t>
      </w:r>
      <w:r>
        <w:rPr>
          <w:sz w:val="22"/>
        </w:rPr>
        <w:t xml:space="preserve"> including the redecoration of the ladies toilet and touching up of the recently painted areas of the building.</w:t>
      </w:r>
    </w:p>
    <w:p w14:paraId="38A43C32" w14:textId="0FA61F5C" w:rsidR="00D45E98" w:rsidRDefault="00D45E98" w:rsidP="0077210B">
      <w:pPr>
        <w:pStyle w:val="ListParagraph"/>
        <w:spacing w:after="0"/>
        <w:rPr>
          <w:sz w:val="22"/>
        </w:rPr>
      </w:pPr>
    </w:p>
    <w:p w14:paraId="730DD40D" w14:textId="6CF98762" w:rsidR="00D45E98" w:rsidRPr="00C5039C" w:rsidRDefault="00D45E98" w:rsidP="0077210B">
      <w:pPr>
        <w:pStyle w:val="ListParagraph"/>
        <w:spacing w:after="0"/>
        <w:rPr>
          <w:b/>
          <w:bCs/>
          <w:i/>
          <w:iCs/>
          <w:sz w:val="22"/>
        </w:rPr>
      </w:pPr>
      <w:r w:rsidRPr="00C5039C">
        <w:rPr>
          <w:b/>
          <w:bCs/>
          <w:i/>
          <w:iCs/>
          <w:sz w:val="22"/>
        </w:rPr>
        <w:t xml:space="preserve">It was resolved by </w:t>
      </w:r>
      <w:r w:rsidR="00C5039C" w:rsidRPr="00C5039C">
        <w:rPr>
          <w:b/>
          <w:bCs/>
          <w:i/>
          <w:iCs/>
          <w:sz w:val="22"/>
        </w:rPr>
        <w:t>Delegated Powers for an instruction to be made to GD Maintenance and Cleaning Services to repaint the walls and woodwork in the ladies toilet, and to touch up any scuffs/scratches/knocks to the recently painted areas of the building (walls + interior woodwork).</w:t>
      </w:r>
    </w:p>
    <w:p w14:paraId="04EDC61B" w14:textId="21FAAAB5" w:rsidR="004A55FF" w:rsidRDefault="00AE3135" w:rsidP="00D45E98">
      <w:pPr>
        <w:pStyle w:val="ListParagraph"/>
        <w:spacing w:after="0"/>
        <w:rPr>
          <w:sz w:val="22"/>
        </w:rPr>
      </w:pPr>
      <w:r>
        <w:rPr>
          <w:sz w:val="22"/>
        </w:rPr>
        <w:t xml:space="preserve"> </w:t>
      </w:r>
    </w:p>
    <w:p w14:paraId="2873B381" w14:textId="3BBD672D" w:rsidR="00D45E98" w:rsidRPr="00D45E98" w:rsidRDefault="00D45E98" w:rsidP="00D45E98">
      <w:pPr>
        <w:spacing w:after="0"/>
        <w:rPr>
          <w:b/>
          <w:bCs/>
          <w:sz w:val="22"/>
        </w:rPr>
      </w:pPr>
      <w:r w:rsidRPr="00D45E98">
        <w:rPr>
          <w:b/>
          <w:bCs/>
          <w:sz w:val="22"/>
        </w:rPr>
        <w:t>Meeting closed 16:49hrs</w:t>
      </w:r>
    </w:p>
    <w:sectPr w:rsidR="00D45E98" w:rsidRPr="00D45E98" w:rsidSect="00FE010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398E4" w14:textId="77777777" w:rsidR="00723771" w:rsidRDefault="00723771" w:rsidP="00B41EEC">
      <w:pPr>
        <w:spacing w:after="0" w:line="240" w:lineRule="auto"/>
      </w:pPr>
      <w:r>
        <w:separator/>
      </w:r>
    </w:p>
  </w:endnote>
  <w:endnote w:type="continuationSeparator" w:id="0">
    <w:p w14:paraId="08CDFA7E" w14:textId="77777777" w:rsidR="00723771" w:rsidRDefault="00723771" w:rsidP="00B41EEC">
      <w:pPr>
        <w:spacing w:after="0" w:line="240" w:lineRule="auto"/>
      </w:pPr>
      <w:r>
        <w:continuationSeparator/>
      </w:r>
    </w:p>
  </w:endnote>
  <w:endnote w:type="continuationNotice" w:id="1">
    <w:p w14:paraId="250A6A2B" w14:textId="77777777" w:rsidR="00723771" w:rsidRDefault="007237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ED3B6" w14:textId="77777777" w:rsidR="00723771" w:rsidRDefault="00723771" w:rsidP="00B41EEC">
      <w:pPr>
        <w:spacing w:after="0" w:line="240" w:lineRule="auto"/>
      </w:pPr>
      <w:r>
        <w:separator/>
      </w:r>
    </w:p>
  </w:footnote>
  <w:footnote w:type="continuationSeparator" w:id="0">
    <w:p w14:paraId="7A37BB12" w14:textId="77777777" w:rsidR="00723771" w:rsidRDefault="00723771" w:rsidP="00B41EEC">
      <w:pPr>
        <w:spacing w:after="0" w:line="240" w:lineRule="auto"/>
      </w:pPr>
      <w:r>
        <w:continuationSeparator/>
      </w:r>
    </w:p>
  </w:footnote>
  <w:footnote w:type="continuationNotice" w:id="1">
    <w:p w14:paraId="6208DF90" w14:textId="77777777" w:rsidR="00723771" w:rsidRDefault="007237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B6AEA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067302"/>
    <w:multiLevelType w:val="hybridMultilevel"/>
    <w:tmpl w:val="2BAA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342077">
    <w:abstractNumId w:val="2"/>
  </w:num>
  <w:num w:numId="2" w16cid:durableId="999112078">
    <w:abstractNumId w:val="1"/>
  </w:num>
  <w:num w:numId="3" w16cid:durableId="1079595343">
    <w:abstractNumId w:val="3"/>
  </w:num>
  <w:num w:numId="4" w16cid:durableId="287514550">
    <w:abstractNumId w:val="0"/>
  </w:num>
  <w:num w:numId="5" w16cid:durableId="909466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16849"/>
    <w:rsid w:val="00020FC0"/>
    <w:rsid w:val="000379A4"/>
    <w:rsid w:val="000430DE"/>
    <w:rsid w:val="00055E8B"/>
    <w:rsid w:val="00060AFC"/>
    <w:rsid w:val="00081F6A"/>
    <w:rsid w:val="00083FD4"/>
    <w:rsid w:val="000854A8"/>
    <w:rsid w:val="0008661A"/>
    <w:rsid w:val="000940A1"/>
    <w:rsid w:val="00096C91"/>
    <w:rsid w:val="000A1CD2"/>
    <w:rsid w:val="000C0B26"/>
    <w:rsid w:val="000C15D4"/>
    <w:rsid w:val="000C1A12"/>
    <w:rsid w:val="000D3371"/>
    <w:rsid w:val="000D3422"/>
    <w:rsid w:val="000E34C5"/>
    <w:rsid w:val="000E6ED5"/>
    <w:rsid w:val="000F1EEA"/>
    <w:rsid w:val="000F3D51"/>
    <w:rsid w:val="000F4CE4"/>
    <w:rsid w:val="00100AD1"/>
    <w:rsid w:val="001071F9"/>
    <w:rsid w:val="00135F7B"/>
    <w:rsid w:val="0013695C"/>
    <w:rsid w:val="00150145"/>
    <w:rsid w:val="0016014F"/>
    <w:rsid w:val="00162DF5"/>
    <w:rsid w:val="001639C9"/>
    <w:rsid w:val="0017284F"/>
    <w:rsid w:val="00173B85"/>
    <w:rsid w:val="00182BF1"/>
    <w:rsid w:val="00183B88"/>
    <w:rsid w:val="00185507"/>
    <w:rsid w:val="001931DE"/>
    <w:rsid w:val="0019616D"/>
    <w:rsid w:val="001C28E0"/>
    <w:rsid w:val="001D114B"/>
    <w:rsid w:val="001E0E1D"/>
    <w:rsid w:val="001E4262"/>
    <w:rsid w:val="001E4B2F"/>
    <w:rsid w:val="001E5219"/>
    <w:rsid w:val="00211E86"/>
    <w:rsid w:val="00212896"/>
    <w:rsid w:val="00224AB1"/>
    <w:rsid w:val="00233542"/>
    <w:rsid w:val="002349F7"/>
    <w:rsid w:val="00242A34"/>
    <w:rsid w:val="00250785"/>
    <w:rsid w:val="00253BA6"/>
    <w:rsid w:val="002661C4"/>
    <w:rsid w:val="00267F90"/>
    <w:rsid w:val="0028297B"/>
    <w:rsid w:val="00283D66"/>
    <w:rsid w:val="00293698"/>
    <w:rsid w:val="0029739B"/>
    <w:rsid w:val="002A3118"/>
    <w:rsid w:val="002A573C"/>
    <w:rsid w:val="002A5BA0"/>
    <w:rsid w:val="002B108E"/>
    <w:rsid w:val="002B5434"/>
    <w:rsid w:val="002C0996"/>
    <w:rsid w:val="002C1AE2"/>
    <w:rsid w:val="002D12A0"/>
    <w:rsid w:val="002D4917"/>
    <w:rsid w:val="002D7FED"/>
    <w:rsid w:val="002E1942"/>
    <w:rsid w:val="002F04DE"/>
    <w:rsid w:val="002F33D8"/>
    <w:rsid w:val="002F4317"/>
    <w:rsid w:val="002F484F"/>
    <w:rsid w:val="0030521F"/>
    <w:rsid w:val="00306AB4"/>
    <w:rsid w:val="003102D2"/>
    <w:rsid w:val="00312AE7"/>
    <w:rsid w:val="003144DB"/>
    <w:rsid w:val="00314CA3"/>
    <w:rsid w:val="00315478"/>
    <w:rsid w:val="00326F68"/>
    <w:rsid w:val="003335D0"/>
    <w:rsid w:val="003456FE"/>
    <w:rsid w:val="003504ED"/>
    <w:rsid w:val="00352880"/>
    <w:rsid w:val="00352FE3"/>
    <w:rsid w:val="003537EC"/>
    <w:rsid w:val="0035411E"/>
    <w:rsid w:val="00357809"/>
    <w:rsid w:val="0036073E"/>
    <w:rsid w:val="00360FDA"/>
    <w:rsid w:val="003654E2"/>
    <w:rsid w:val="003676FC"/>
    <w:rsid w:val="0037059F"/>
    <w:rsid w:val="00377D76"/>
    <w:rsid w:val="003823F1"/>
    <w:rsid w:val="00390682"/>
    <w:rsid w:val="003A026C"/>
    <w:rsid w:val="003C76A5"/>
    <w:rsid w:val="003E2D0D"/>
    <w:rsid w:val="003E7309"/>
    <w:rsid w:val="003F3F47"/>
    <w:rsid w:val="004066FD"/>
    <w:rsid w:val="0042308B"/>
    <w:rsid w:val="00423EA4"/>
    <w:rsid w:val="004325C3"/>
    <w:rsid w:val="00442830"/>
    <w:rsid w:val="0045116B"/>
    <w:rsid w:val="00453659"/>
    <w:rsid w:val="00460673"/>
    <w:rsid w:val="004613DB"/>
    <w:rsid w:val="00463E36"/>
    <w:rsid w:val="0046471D"/>
    <w:rsid w:val="00465568"/>
    <w:rsid w:val="00477FF3"/>
    <w:rsid w:val="004873E6"/>
    <w:rsid w:val="00490507"/>
    <w:rsid w:val="00495FA8"/>
    <w:rsid w:val="004A0240"/>
    <w:rsid w:val="004A0413"/>
    <w:rsid w:val="004A55FF"/>
    <w:rsid w:val="004B0EE7"/>
    <w:rsid w:val="004B179D"/>
    <w:rsid w:val="004C189E"/>
    <w:rsid w:val="004C2DAF"/>
    <w:rsid w:val="004C2EC4"/>
    <w:rsid w:val="004D54D8"/>
    <w:rsid w:val="004D6947"/>
    <w:rsid w:val="004D6AE7"/>
    <w:rsid w:val="004F5316"/>
    <w:rsid w:val="004F6C05"/>
    <w:rsid w:val="005217B0"/>
    <w:rsid w:val="00524976"/>
    <w:rsid w:val="00527D6F"/>
    <w:rsid w:val="00540936"/>
    <w:rsid w:val="00541616"/>
    <w:rsid w:val="00543090"/>
    <w:rsid w:val="00543A15"/>
    <w:rsid w:val="0055068F"/>
    <w:rsid w:val="0055089F"/>
    <w:rsid w:val="005513C6"/>
    <w:rsid w:val="00551B17"/>
    <w:rsid w:val="00553652"/>
    <w:rsid w:val="00556FA2"/>
    <w:rsid w:val="005612E8"/>
    <w:rsid w:val="00562C12"/>
    <w:rsid w:val="00564481"/>
    <w:rsid w:val="00572361"/>
    <w:rsid w:val="00575C07"/>
    <w:rsid w:val="0058606C"/>
    <w:rsid w:val="00590705"/>
    <w:rsid w:val="005A1815"/>
    <w:rsid w:val="005B14AD"/>
    <w:rsid w:val="005B7CE8"/>
    <w:rsid w:val="005C5C1F"/>
    <w:rsid w:val="005C6506"/>
    <w:rsid w:val="005D0748"/>
    <w:rsid w:val="005E369F"/>
    <w:rsid w:val="005F1BA5"/>
    <w:rsid w:val="005F4B7D"/>
    <w:rsid w:val="006048F5"/>
    <w:rsid w:val="00606FC4"/>
    <w:rsid w:val="00616E61"/>
    <w:rsid w:val="006208BF"/>
    <w:rsid w:val="00636AE2"/>
    <w:rsid w:val="0064408F"/>
    <w:rsid w:val="00647CA7"/>
    <w:rsid w:val="00661EB0"/>
    <w:rsid w:val="0066206C"/>
    <w:rsid w:val="006626BC"/>
    <w:rsid w:val="00664B65"/>
    <w:rsid w:val="00665092"/>
    <w:rsid w:val="006700E3"/>
    <w:rsid w:val="006733C6"/>
    <w:rsid w:val="00677373"/>
    <w:rsid w:val="00684B93"/>
    <w:rsid w:val="00685388"/>
    <w:rsid w:val="00695A96"/>
    <w:rsid w:val="006A09FF"/>
    <w:rsid w:val="006A4F0C"/>
    <w:rsid w:val="006B3361"/>
    <w:rsid w:val="006B5173"/>
    <w:rsid w:val="006D753D"/>
    <w:rsid w:val="006D7F93"/>
    <w:rsid w:val="006E3006"/>
    <w:rsid w:val="006F0D1C"/>
    <w:rsid w:val="006F6144"/>
    <w:rsid w:val="007022A8"/>
    <w:rsid w:val="00716683"/>
    <w:rsid w:val="00720803"/>
    <w:rsid w:val="00723771"/>
    <w:rsid w:val="00723D58"/>
    <w:rsid w:val="00735370"/>
    <w:rsid w:val="007464A0"/>
    <w:rsid w:val="00751590"/>
    <w:rsid w:val="007655DF"/>
    <w:rsid w:val="007672E0"/>
    <w:rsid w:val="0077210B"/>
    <w:rsid w:val="00772ACB"/>
    <w:rsid w:val="00786ACE"/>
    <w:rsid w:val="00797B15"/>
    <w:rsid w:val="007A706A"/>
    <w:rsid w:val="007C0A49"/>
    <w:rsid w:val="007C176F"/>
    <w:rsid w:val="007D4828"/>
    <w:rsid w:val="007D7903"/>
    <w:rsid w:val="007E3CB4"/>
    <w:rsid w:val="0081231A"/>
    <w:rsid w:val="00816487"/>
    <w:rsid w:val="0083073A"/>
    <w:rsid w:val="00831E3F"/>
    <w:rsid w:val="00833A25"/>
    <w:rsid w:val="00846133"/>
    <w:rsid w:val="00867A09"/>
    <w:rsid w:val="00875A4A"/>
    <w:rsid w:val="00882869"/>
    <w:rsid w:val="00890B89"/>
    <w:rsid w:val="00891C01"/>
    <w:rsid w:val="008937F1"/>
    <w:rsid w:val="008B354E"/>
    <w:rsid w:val="008B4FA8"/>
    <w:rsid w:val="008E7539"/>
    <w:rsid w:val="008F51DB"/>
    <w:rsid w:val="009006E6"/>
    <w:rsid w:val="00913AA4"/>
    <w:rsid w:val="0092759D"/>
    <w:rsid w:val="00930D8D"/>
    <w:rsid w:val="00937604"/>
    <w:rsid w:val="0093785C"/>
    <w:rsid w:val="00941C4B"/>
    <w:rsid w:val="0094209E"/>
    <w:rsid w:val="0095252E"/>
    <w:rsid w:val="00953D57"/>
    <w:rsid w:val="00960952"/>
    <w:rsid w:val="0096101D"/>
    <w:rsid w:val="009619A1"/>
    <w:rsid w:val="009624B0"/>
    <w:rsid w:val="009A5E44"/>
    <w:rsid w:val="009A6867"/>
    <w:rsid w:val="009A689C"/>
    <w:rsid w:val="009A77AE"/>
    <w:rsid w:val="009A7C29"/>
    <w:rsid w:val="009B246F"/>
    <w:rsid w:val="009B6073"/>
    <w:rsid w:val="009C1576"/>
    <w:rsid w:val="009C4D07"/>
    <w:rsid w:val="009D171A"/>
    <w:rsid w:val="009D31C3"/>
    <w:rsid w:val="009E7424"/>
    <w:rsid w:val="009E7522"/>
    <w:rsid w:val="009F1C5E"/>
    <w:rsid w:val="00A01A69"/>
    <w:rsid w:val="00A02891"/>
    <w:rsid w:val="00A03A38"/>
    <w:rsid w:val="00A14566"/>
    <w:rsid w:val="00A275DC"/>
    <w:rsid w:val="00A31CC7"/>
    <w:rsid w:val="00A32F9A"/>
    <w:rsid w:val="00A43AFE"/>
    <w:rsid w:val="00A65B24"/>
    <w:rsid w:val="00A7338E"/>
    <w:rsid w:val="00A763FF"/>
    <w:rsid w:val="00A80300"/>
    <w:rsid w:val="00A82CA9"/>
    <w:rsid w:val="00AD7C0E"/>
    <w:rsid w:val="00AE3135"/>
    <w:rsid w:val="00AE5CB1"/>
    <w:rsid w:val="00AF3130"/>
    <w:rsid w:val="00AF6514"/>
    <w:rsid w:val="00B038C4"/>
    <w:rsid w:val="00B22E4D"/>
    <w:rsid w:val="00B32570"/>
    <w:rsid w:val="00B32789"/>
    <w:rsid w:val="00B355D9"/>
    <w:rsid w:val="00B41102"/>
    <w:rsid w:val="00B41EEC"/>
    <w:rsid w:val="00B47F09"/>
    <w:rsid w:val="00B50113"/>
    <w:rsid w:val="00B54296"/>
    <w:rsid w:val="00B56556"/>
    <w:rsid w:val="00B608E6"/>
    <w:rsid w:val="00B63E07"/>
    <w:rsid w:val="00B67379"/>
    <w:rsid w:val="00B71B61"/>
    <w:rsid w:val="00B768D8"/>
    <w:rsid w:val="00B93D6C"/>
    <w:rsid w:val="00BA0C47"/>
    <w:rsid w:val="00BA64C2"/>
    <w:rsid w:val="00BB437B"/>
    <w:rsid w:val="00BC4410"/>
    <w:rsid w:val="00BE4D1F"/>
    <w:rsid w:val="00BF0FF7"/>
    <w:rsid w:val="00C05388"/>
    <w:rsid w:val="00C0672D"/>
    <w:rsid w:val="00C155C0"/>
    <w:rsid w:val="00C22B1D"/>
    <w:rsid w:val="00C23C9B"/>
    <w:rsid w:val="00C5039C"/>
    <w:rsid w:val="00C5098D"/>
    <w:rsid w:val="00C51BDA"/>
    <w:rsid w:val="00C53F5F"/>
    <w:rsid w:val="00C550EB"/>
    <w:rsid w:val="00C60C1F"/>
    <w:rsid w:val="00C748C7"/>
    <w:rsid w:val="00C8506F"/>
    <w:rsid w:val="00C87194"/>
    <w:rsid w:val="00C913A1"/>
    <w:rsid w:val="00C92122"/>
    <w:rsid w:val="00CA5822"/>
    <w:rsid w:val="00CB45DE"/>
    <w:rsid w:val="00CC329D"/>
    <w:rsid w:val="00CC3351"/>
    <w:rsid w:val="00CC7EE4"/>
    <w:rsid w:val="00CD2994"/>
    <w:rsid w:val="00CE73B5"/>
    <w:rsid w:val="00CF399A"/>
    <w:rsid w:val="00CF4C69"/>
    <w:rsid w:val="00D01586"/>
    <w:rsid w:val="00D07245"/>
    <w:rsid w:val="00D1331F"/>
    <w:rsid w:val="00D14789"/>
    <w:rsid w:val="00D16A01"/>
    <w:rsid w:val="00D26DDC"/>
    <w:rsid w:val="00D26DF5"/>
    <w:rsid w:val="00D3593A"/>
    <w:rsid w:val="00D45E98"/>
    <w:rsid w:val="00D57916"/>
    <w:rsid w:val="00D61958"/>
    <w:rsid w:val="00D61E62"/>
    <w:rsid w:val="00D72449"/>
    <w:rsid w:val="00D911E6"/>
    <w:rsid w:val="00D919DA"/>
    <w:rsid w:val="00D936C3"/>
    <w:rsid w:val="00D974F7"/>
    <w:rsid w:val="00DB115F"/>
    <w:rsid w:val="00DB4950"/>
    <w:rsid w:val="00DB4CF9"/>
    <w:rsid w:val="00DB51EC"/>
    <w:rsid w:val="00DB65F6"/>
    <w:rsid w:val="00DB71EF"/>
    <w:rsid w:val="00DD2C1F"/>
    <w:rsid w:val="00DF1D3A"/>
    <w:rsid w:val="00E0438D"/>
    <w:rsid w:val="00E20BB0"/>
    <w:rsid w:val="00E23E77"/>
    <w:rsid w:val="00E27C30"/>
    <w:rsid w:val="00E62BB6"/>
    <w:rsid w:val="00E63289"/>
    <w:rsid w:val="00E833F6"/>
    <w:rsid w:val="00E87BD6"/>
    <w:rsid w:val="00E90744"/>
    <w:rsid w:val="00EA0F9C"/>
    <w:rsid w:val="00EA3A77"/>
    <w:rsid w:val="00EB437F"/>
    <w:rsid w:val="00EC514A"/>
    <w:rsid w:val="00ED2D90"/>
    <w:rsid w:val="00ED41C3"/>
    <w:rsid w:val="00ED5D1C"/>
    <w:rsid w:val="00ED730B"/>
    <w:rsid w:val="00EF03B1"/>
    <w:rsid w:val="00EF2ABB"/>
    <w:rsid w:val="00EF578E"/>
    <w:rsid w:val="00F064AF"/>
    <w:rsid w:val="00F145B5"/>
    <w:rsid w:val="00F3028E"/>
    <w:rsid w:val="00F35970"/>
    <w:rsid w:val="00F45E4E"/>
    <w:rsid w:val="00F45ED9"/>
    <w:rsid w:val="00F46E5E"/>
    <w:rsid w:val="00F4779D"/>
    <w:rsid w:val="00F60291"/>
    <w:rsid w:val="00F77A15"/>
    <w:rsid w:val="00F849E5"/>
    <w:rsid w:val="00F852BD"/>
    <w:rsid w:val="00F878A4"/>
    <w:rsid w:val="00F87962"/>
    <w:rsid w:val="00F91499"/>
    <w:rsid w:val="00F917CF"/>
    <w:rsid w:val="00F92DCF"/>
    <w:rsid w:val="00F97918"/>
    <w:rsid w:val="00FA6C71"/>
    <w:rsid w:val="00FA7306"/>
    <w:rsid w:val="00FB38BE"/>
    <w:rsid w:val="00FB7820"/>
    <w:rsid w:val="00FC6681"/>
    <w:rsid w:val="00FD227B"/>
    <w:rsid w:val="00FD34CA"/>
    <w:rsid w:val="00FD5CCE"/>
    <w:rsid w:val="00FD759F"/>
    <w:rsid w:val="00FE0101"/>
    <w:rsid w:val="00FE5860"/>
    <w:rsid w:val="00FE6735"/>
    <w:rsid w:val="00FF13BD"/>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5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565283">
      <w:bodyDiv w:val="1"/>
      <w:marLeft w:val="0"/>
      <w:marRight w:val="0"/>
      <w:marTop w:val="0"/>
      <w:marBottom w:val="0"/>
      <w:divBdr>
        <w:top w:val="none" w:sz="0" w:space="0" w:color="auto"/>
        <w:left w:val="none" w:sz="0" w:space="0" w:color="auto"/>
        <w:bottom w:val="none" w:sz="0" w:space="0" w:color="auto"/>
        <w:right w:val="none" w:sz="0" w:space="0" w:color="auto"/>
      </w:divBdr>
    </w:div>
    <w:div w:id="203734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2</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11</cp:revision>
  <cp:lastPrinted>2021-12-03T08:53:00Z</cp:lastPrinted>
  <dcterms:created xsi:type="dcterms:W3CDTF">2022-12-09T10:06:00Z</dcterms:created>
  <dcterms:modified xsi:type="dcterms:W3CDTF">2022-12-15T14:29:00Z</dcterms:modified>
</cp:coreProperties>
</file>